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3A4" w:rsidRDefault="00A571D9" w:rsidP="00152C89">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035BF4" w:rsidRPr="00670846">
        <w:rPr>
          <w:rFonts w:ascii="Times New Roman" w:hAnsi="Times New Roman" w:cs="Times New Roman"/>
          <w:b/>
          <w:sz w:val="28"/>
          <w:szCs w:val="28"/>
        </w:rPr>
        <w:t>Взаимодействие с семьей, воспитывающей ребенка с расстройствами аутистического спектра.</w:t>
      </w:r>
    </w:p>
    <w:p w:rsidR="009F28B5" w:rsidRPr="00670846" w:rsidRDefault="00670846" w:rsidP="00152C89">
      <w:pPr>
        <w:jc w:val="both"/>
        <w:rPr>
          <w:rFonts w:ascii="Times New Roman" w:hAnsi="Times New Roman" w:cs="Times New Roman"/>
          <w:i/>
          <w:sz w:val="28"/>
          <w:szCs w:val="28"/>
        </w:rPr>
      </w:pPr>
      <w:r>
        <w:rPr>
          <w:rFonts w:ascii="Times New Roman" w:hAnsi="Times New Roman" w:cs="Times New Roman"/>
          <w:i/>
          <w:sz w:val="28"/>
          <w:szCs w:val="28"/>
        </w:rPr>
        <w:t>Ю.А.</w:t>
      </w:r>
      <w:r w:rsidRPr="00670846">
        <w:rPr>
          <w:rFonts w:ascii="Times New Roman" w:hAnsi="Times New Roman" w:cs="Times New Roman"/>
          <w:i/>
          <w:sz w:val="28"/>
          <w:szCs w:val="28"/>
        </w:rPr>
        <w:t>Бабкина, учитель – дефектолог, ГБУ «Центр помощи детям</w:t>
      </w:r>
      <w:r>
        <w:rPr>
          <w:rFonts w:ascii="Times New Roman" w:hAnsi="Times New Roman" w:cs="Times New Roman"/>
          <w:i/>
          <w:sz w:val="28"/>
          <w:szCs w:val="28"/>
        </w:rPr>
        <w:t>».</w:t>
      </w:r>
    </w:p>
    <w:p w:rsidR="0024457B" w:rsidRDefault="00035BF4" w:rsidP="00146FD9">
      <w:pPr>
        <w:spacing w:after="0"/>
        <w:jc w:val="both"/>
        <w:rPr>
          <w:rFonts w:ascii="Times New Roman" w:hAnsi="Times New Roman" w:cs="Times New Roman"/>
          <w:sz w:val="28"/>
          <w:szCs w:val="28"/>
        </w:rPr>
      </w:pPr>
      <w:r w:rsidRPr="00670846">
        <w:rPr>
          <w:rFonts w:ascii="Times New Roman" w:hAnsi="Times New Roman" w:cs="Times New Roman"/>
          <w:sz w:val="28"/>
          <w:szCs w:val="28"/>
        </w:rPr>
        <w:t>В нашем обществе родители возлагают на будущего ребенка много надежд и готовы понести большие материальные затраты, когда они готовятся к его рождению. Ждать появление ребенка, заботиться о нем, знакомиться и общаться с ним – ценность сама по себе. Ребенок своими достижениями может косвенно доставить своим родителям  радость. У большинства родителей есть мечты относительно будущего своих детей, иногда они ожидают, что дети осуществлять их собственные надежды. Когда же появляется ребенок с нарушениями развития, родители начинают видеть в этом ребенке наказание за прежние грехи, испытание силы их веры, подтверждение того, что они не удались как родители, не удался их брак, или конец потоку поколений. Когда ограничения нельзя излечить, непоправимость того, что произошло, заставляет мать почувствовать себя в ловушке. Она совершенно бессильна. Её охватывает паника, и она не видит никакой возможности «сбежать».</w:t>
      </w:r>
      <w:r w:rsidR="0038718B">
        <w:rPr>
          <w:rFonts w:ascii="Times New Roman" w:hAnsi="Times New Roman" w:cs="Times New Roman"/>
          <w:sz w:val="28"/>
          <w:szCs w:val="28"/>
        </w:rPr>
        <w:t xml:space="preserve"> С точки зрения психологии это можно назвать этапами переживания горя.</w:t>
      </w:r>
      <w:r w:rsidR="005F144F" w:rsidRPr="00670846">
        <w:rPr>
          <w:rFonts w:ascii="Times New Roman" w:hAnsi="Times New Roman" w:cs="Times New Roman"/>
          <w:sz w:val="28"/>
          <w:szCs w:val="28"/>
        </w:rPr>
        <w:t xml:space="preserve"> Для того чтобы эффективно взаимодействовать с семьей специалист должен понимать на какой стадии переживания горя находиться родитель. </w:t>
      </w:r>
    </w:p>
    <w:p w:rsidR="0024457B" w:rsidRPr="004A6DC9" w:rsidRDefault="005F144F" w:rsidP="00146FD9">
      <w:pPr>
        <w:spacing w:after="0"/>
        <w:jc w:val="both"/>
        <w:rPr>
          <w:rFonts w:ascii="Times New Roman" w:hAnsi="Times New Roman" w:cs="Times New Roman"/>
          <w:b/>
          <w:sz w:val="28"/>
          <w:szCs w:val="28"/>
        </w:rPr>
      </w:pPr>
      <w:r w:rsidRPr="004A6DC9">
        <w:rPr>
          <w:rFonts w:ascii="Times New Roman" w:hAnsi="Times New Roman" w:cs="Times New Roman"/>
          <w:b/>
          <w:sz w:val="28"/>
          <w:szCs w:val="28"/>
        </w:rPr>
        <w:t>Этапы переживания горя</w:t>
      </w:r>
      <w:r w:rsidR="00152C89" w:rsidRPr="004A6DC9">
        <w:rPr>
          <w:rFonts w:ascii="Times New Roman" w:hAnsi="Times New Roman" w:cs="Times New Roman"/>
          <w:b/>
          <w:sz w:val="28"/>
          <w:szCs w:val="28"/>
        </w:rPr>
        <w:t>:</w:t>
      </w:r>
    </w:p>
    <w:p w:rsidR="005F144F" w:rsidRPr="00670846" w:rsidRDefault="005F144F" w:rsidP="00152C89">
      <w:pPr>
        <w:jc w:val="both"/>
        <w:rPr>
          <w:rFonts w:ascii="Times New Roman" w:hAnsi="Times New Roman" w:cs="Times New Roman"/>
          <w:sz w:val="28"/>
          <w:szCs w:val="28"/>
        </w:rPr>
      </w:pPr>
      <w:r w:rsidRPr="00670846">
        <w:rPr>
          <w:rFonts w:ascii="Times New Roman" w:hAnsi="Times New Roman" w:cs="Times New Roman"/>
          <w:sz w:val="28"/>
          <w:szCs w:val="28"/>
        </w:rPr>
        <w:t>1 Шок, отрицание.</w:t>
      </w:r>
      <w:r w:rsidR="00E112D1" w:rsidRPr="00670846">
        <w:rPr>
          <w:rFonts w:ascii="Times New Roman" w:hAnsi="Times New Roman" w:cs="Times New Roman"/>
          <w:sz w:val="28"/>
          <w:szCs w:val="28"/>
        </w:rPr>
        <w:t xml:space="preserve"> Это этап исполнен тоски и протеста. Родители продолжают поступать так, как если бы ребенок был здоров. Это проявляется в их надежде на то, что диагноз поставлен не правильно или, что ребенок догонит своих здоровых сверстников. Родителей раздражают и сердят те, кто пытается заставить их осознать действительность. К этому они пока не готовы.</w:t>
      </w:r>
    </w:p>
    <w:p w:rsidR="00E112D1" w:rsidRPr="00670846" w:rsidRDefault="00E112D1" w:rsidP="00152C89">
      <w:pPr>
        <w:jc w:val="both"/>
        <w:rPr>
          <w:rFonts w:ascii="Times New Roman" w:hAnsi="Times New Roman" w:cs="Times New Roman"/>
          <w:sz w:val="28"/>
          <w:szCs w:val="28"/>
        </w:rPr>
      </w:pPr>
      <w:r w:rsidRPr="00670846">
        <w:rPr>
          <w:rFonts w:ascii="Times New Roman" w:hAnsi="Times New Roman" w:cs="Times New Roman"/>
          <w:sz w:val="28"/>
          <w:szCs w:val="28"/>
        </w:rPr>
        <w:t xml:space="preserve">2 Гнев, обида. Диагноз поставлен, врачи неумолимы в своем вердикте. Начинается мучительный этап вопросов: «Как это могло случиться с нами?». </w:t>
      </w:r>
      <w:proofErr w:type="gramStart"/>
      <w:r w:rsidRPr="00670846">
        <w:rPr>
          <w:rFonts w:ascii="Times New Roman" w:hAnsi="Times New Roman" w:cs="Times New Roman"/>
          <w:sz w:val="28"/>
          <w:szCs w:val="28"/>
        </w:rPr>
        <w:t>Гнев на себя, на близких, на весь мир.</w:t>
      </w:r>
      <w:proofErr w:type="gramEnd"/>
      <w:r w:rsidRPr="00670846">
        <w:rPr>
          <w:rFonts w:ascii="Times New Roman" w:hAnsi="Times New Roman" w:cs="Times New Roman"/>
          <w:sz w:val="28"/>
          <w:szCs w:val="28"/>
        </w:rPr>
        <w:t xml:space="preserve"> Часто в этот период отцы уходят из семьи, не в силах смериться с действительностью. И мать остается одна, поглощенная своим горем.  </w:t>
      </w:r>
    </w:p>
    <w:p w:rsidR="00E112D1" w:rsidRPr="00670846" w:rsidRDefault="00E112D1" w:rsidP="00152C89">
      <w:pPr>
        <w:jc w:val="both"/>
        <w:rPr>
          <w:rFonts w:ascii="Times New Roman" w:hAnsi="Times New Roman" w:cs="Times New Roman"/>
          <w:sz w:val="28"/>
          <w:szCs w:val="28"/>
        </w:rPr>
      </w:pPr>
      <w:r w:rsidRPr="00670846">
        <w:rPr>
          <w:rFonts w:ascii="Times New Roman" w:hAnsi="Times New Roman" w:cs="Times New Roman"/>
          <w:sz w:val="28"/>
          <w:szCs w:val="28"/>
        </w:rPr>
        <w:t xml:space="preserve">3 Отчаяние, депрессия. </w:t>
      </w:r>
      <w:r w:rsidR="00673596" w:rsidRPr="00670846">
        <w:rPr>
          <w:rFonts w:ascii="Times New Roman" w:hAnsi="Times New Roman" w:cs="Times New Roman"/>
          <w:sz w:val="28"/>
          <w:szCs w:val="28"/>
        </w:rPr>
        <w:t xml:space="preserve">На смену обиды приходит отчаяние. Мама еще «непривязана» любовью к реально существующему ребенку. Та родительская роль, которую она подготовила, как счастливая мама ребенка без ограничений, оказалась неподходящей, и она не знает, в чем заключается её </w:t>
      </w:r>
      <w:r w:rsidR="00673596" w:rsidRPr="00670846">
        <w:rPr>
          <w:rFonts w:ascii="Times New Roman" w:hAnsi="Times New Roman" w:cs="Times New Roman"/>
          <w:sz w:val="28"/>
          <w:szCs w:val="28"/>
        </w:rPr>
        <w:lastRenderedPageBreak/>
        <w:t xml:space="preserve">новая роль. На этом этапе очень важно обрести новые реалистичные мечты с действительным ребенком.  </w:t>
      </w:r>
    </w:p>
    <w:p w:rsidR="008D72E5" w:rsidRPr="00670846" w:rsidRDefault="00673596" w:rsidP="00152C89">
      <w:pPr>
        <w:spacing w:after="100" w:afterAutospacing="1"/>
        <w:jc w:val="both"/>
        <w:rPr>
          <w:rFonts w:ascii="Times New Roman" w:hAnsi="Times New Roman" w:cs="Times New Roman"/>
          <w:sz w:val="28"/>
          <w:szCs w:val="28"/>
        </w:rPr>
      </w:pPr>
      <w:r w:rsidRPr="00670846">
        <w:rPr>
          <w:rFonts w:ascii="Times New Roman" w:hAnsi="Times New Roman" w:cs="Times New Roman"/>
          <w:sz w:val="28"/>
          <w:szCs w:val="28"/>
        </w:rPr>
        <w:t>4 Принятие. Обретение нов</w:t>
      </w:r>
      <w:r w:rsidR="008D72E5" w:rsidRPr="00670846">
        <w:rPr>
          <w:rFonts w:ascii="Times New Roman" w:hAnsi="Times New Roman" w:cs="Times New Roman"/>
          <w:sz w:val="28"/>
          <w:szCs w:val="28"/>
        </w:rPr>
        <w:t xml:space="preserve">ой мечты. Признание горя, как нормальной психической реакцией, дает родителям больше времени на то, чтобы подготовиться и привыкнуть к новой реальности. На этом этапе происходит осознание, что будущее все же есть. </w:t>
      </w:r>
      <w:proofErr w:type="gramStart"/>
      <w:r w:rsidR="00146FD9">
        <w:rPr>
          <w:rFonts w:ascii="Times New Roman" w:hAnsi="Times New Roman" w:cs="Times New Roman"/>
          <w:sz w:val="28"/>
          <w:szCs w:val="28"/>
        </w:rPr>
        <w:t>Н</w:t>
      </w:r>
      <w:r w:rsidR="00CD24D5" w:rsidRPr="00670846">
        <w:rPr>
          <w:rFonts w:ascii="Times New Roman" w:hAnsi="Times New Roman" w:cs="Times New Roman"/>
          <w:sz w:val="28"/>
          <w:szCs w:val="28"/>
        </w:rPr>
        <w:t>ачинается активное взаимодействия с семьей ребенка, направленн</w:t>
      </w:r>
      <w:r w:rsidR="00146FD9">
        <w:rPr>
          <w:rFonts w:ascii="Times New Roman" w:hAnsi="Times New Roman" w:cs="Times New Roman"/>
          <w:sz w:val="28"/>
          <w:szCs w:val="28"/>
        </w:rPr>
        <w:t>ое</w:t>
      </w:r>
      <w:r w:rsidR="00CD24D5" w:rsidRPr="00670846">
        <w:rPr>
          <w:rFonts w:ascii="Times New Roman" w:hAnsi="Times New Roman" w:cs="Times New Roman"/>
          <w:sz w:val="28"/>
          <w:szCs w:val="28"/>
        </w:rPr>
        <w:t xml:space="preserve"> на оказание психологической, </w:t>
      </w:r>
      <w:proofErr w:type="spellStart"/>
      <w:r w:rsidR="00CD24D5" w:rsidRPr="00670846">
        <w:rPr>
          <w:rFonts w:ascii="Times New Roman" w:hAnsi="Times New Roman" w:cs="Times New Roman"/>
          <w:sz w:val="28"/>
          <w:szCs w:val="28"/>
        </w:rPr>
        <w:t>коррекционно</w:t>
      </w:r>
      <w:proofErr w:type="spellEnd"/>
      <w:r w:rsidR="00CD24D5" w:rsidRPr="00670846">
        <w:rPr>
          <w:rFonts w:ascii="Times New Roman" w:hAnsi="Times New Roman" w:cs="Times New Roman"/>
          <w:sz w:val="28"/>
          <w:szCs w:val="28"/>
        </w:rPr>
        <w:t xml:space="preserve"> – развивающей, консультативной помощи. </w:t>
      </w:r>
      <w:proofErr w:type="gramEnd"/>
    </w:p>
    <w:p w:rsidR="0024457B" w:rsidRPr="004A6DC9" w:rsidRDefault="0024457B" w:rsidP="00152C89">
      <w:pPr>
        <w:jc w:val="both"/>
        <w:rPr>
          <w:rFonts w:ascii="Times New Roman" w:hAnsi="Times New Roman" w:cs="Times New Roman"/>
          <w:b/>
          <w:sz w:val="28"/>
          <w:szCs w:val="28"/>
        </w:rPr>
      </w:pPr>
      <w:r w:rsidRPr="004A6DC9">
        <w:rPr>
          <w:rFonts w:ascii="Times New Roman" w:hAnsi="Times New Roman" w:cs="Times New Roman"/>
          <w:b/>
          <w:sz w:val="28"/>
          <w:szCs w:val="28"/>
        </w:rPr>
        <w:t>Этапы работы с семьей:</w:t>
      </w:r>
    </w:p>
    <w:p w:rsidR="00CD24D5" w:rsidRPr="00670846" w:rsidRDefault="00CD24D5" w:rsidP="00152C89">
      <w:pPr>
        <w:jc w:val="both"/>
        <w:rPr>
          <w:rFonts w:ascii="Times New Roman" w:hAnsi="Times New Roman" w:cs="Times New Roman"/>
          <w:sz w:val="28"/>
          <w:szCs w:val="28"/>
        </w:rPr>
      </w:pPr>
      <w:r w:rsidRPr="00670846">
        <w:rPr>
          <w:rFonts w:ascii="Times New Roman" w:hAnsi="Times New Roman" w:cs="Times New Roman"/>
          <w:sz w:val="28"/>
          <w:szCs w:val="28"/>
        </w:rPr>
        <w:t>1. Знакомство с семьей. На этом этапе важно увидеть микроклимат семьи, оценить поведение ребенка в новой обстановке, узнать о его интересах и пристрастиях. Выслушать запрос и сопоставить его с реальными возможностями ребенка</w:t>
      </w:r>
      <w:r w:rsidR="000205A9" w:rsidRPr="00670846">
        <w:rPr>
          <w:rFonts w:ascii="Times New Roman" w:hAnsi="Times New Roman" w:cs="Times New Roman"/>
          <w:sz w:val="28"/>
          <w:szCs w:val="28"/>
        </w:rPr>
        <w:t>. На этапе знакомства с семьей происходит прояснение зон ответственности родителя и специалиста. Здесь говориться о том, что родитель это активный участник  процесса, устанавливаются правила поведения и рамки сотрудничества.  Сопоставля</w:t>
      </w:r>
      <w:r w:rsidR="00D325BD" w:rsidRPr="00670846">
        <w:rPr>
          <w:rFonts w:ascii="Times New Roman" w:hAnsi="Times New Roman" w:cs="Times New Roman"/>
          <w:sz w:val="28"/>
          <w:szCs w:val="28"/>
        </w:rPr>
        <w:t>ются</w:t>
      </w:r>
      <w:r w:rsidR="000205A9" w:rsidRPr="00670846">
        <w:rPr>
          <w:rFonts w:ascii="Times New Roman" w:hAnsi="Times New Roman" w:cs="Times New Roman"/>
          <w:sz w:val="28"/>
          <w:szCs w:val="28"/>
        </w:rPr>
        <w:t xml:space="preserve"> возможности и ограничения ребенка</w:t>
      </w:r>
      <w:r w:rsidR="00D325BD" w:rsidRPr="00670846">
        <w:rPr>
          <w:rFonts w:ascii="Times New Roman" w:hAnsi="Times New Roman" w:cs="Times New Roman"/>
          <w:sz w:val="28"/>
          <w:szCs w:val="28"/>
        </w:rPr>
        <w:t>.  Родителям дается реальная картина о том, какие навыки и умения специалист сможет сформировать в процессе занятий.</w:t>
      </w:r>
      <w:r w:rsidR="008021FB" w:rsidRPr="00670846">
        <w:rPr>
          <w:rFonts w:ascii="Times New Roman" w:hAnsi="Times New Roman" w:cs="Times New Roman"/>
          <w:sz w:val="28"/>
          <w:szCs w:val="28"/>
        </w:rPr>
        <w:t xml:space="preserve"> Специалист выстраивает программу обучения, согласуя ее с родителями. </w:t>
      </w:r>
      <w:r w:rsidR="00152C89">
        <w:rPr>
          <w:rFonts w:ascii="Times New Roman" w:hAnsi="Times New Roman" w:cs="Times New Roman"/>
          <w:sz w:val="28"/>
          <w:szCs w:val="28"/>
        </w:rPr>
        <w:t xml:space="preserve">Родитель принимает </w:t>
      </w:r>
      <w:r w:rsidR="008021FB" w:rsidRPr="00670846">
        <w:rPr>
          <w:rFonts w:ascii="Times New Roman" w:hAnsi="Times New Roman" w:cs="Times New Roman"/>
          <w:sz w:val="28"/>
          <w:szCs w:val="28"/>
        </w:rPr>
        <w:t>программу.</w:t>
      </w:r>
      <w:r w:rsidRPr="00670846">
        <w:rPr>
          <w:rFonts w:ascii="Times New Roman" w:hAnsi="Times New Roman" w:cs="Times New Roman"/>
          <w:sz w:val="28"/>
          <w:szCs w:val="28"/>
        </w:rPr>
        <w:t xml:space="preserve"> </w:t>
      </w:r>
      <w:r w:rsidR="00D325BD" w:rsidRPr="00670846">
        <w:rPr>
          <w:rFonts w:ascii="Times New Roman" w:hAnsi="Times New Roman" w:cs="Times New Roman"/>
          <w:sz w:val="28"/>
          <w:szCs w:val="28"/>
        </w:rPr>
        <w:t>Заключение «срочного» договора.</w:t>
      </w:r>
    </w:p>
    <w:p w:rsidR="00673596" w:rsidRPr="00670846" w:rsidRDefault="00D325BD" w:rsidP="00152C89">
      <w:pPr>
        <w:jc w:val="both"/>
        <w:rPr>
          <w:rFonts w:ascii="Times New Roman" w:hAnsi="Times New Roman" w:cs="Times New Roman"/>
          <w:sz w:val="28"/>
          <w:szCs w:val="28"/>
        </w:rPr>
      </w:pPr>
      <w:r w:rsidRPr="00670846">
        <w:rPr>
          <w:rFonts w:ascii="Times New Roman" w:hAnsi="Times New Roman" w:cs="Times New Roman"/>
          <w:sz w:val="28"/>
          <w:szCs w:val="28"/>
        </w:rPr>
        <w:t>2. Занятия с ребенком.</w:t>
      </w:r>
      <w:r w:rsidR="008021FB" w:rsidRPr="00670846">
        <w:rPr>
          <w:rFonts w:ascii="Times New Roman" w:hAnsi="Times New Roman" w:cs="Times New Roman"/>
          <w:sz w:val="28"/>
          <w:szCs w:val="28"/>
        </w:rPr>
        <w:t xml:space="preserve"> На занятиях с ребенком специалист показывает модель взаимодействия «родитель – ребенок». Родитель повторяет поведение специалиста, следует его инструкциям. Специалист подчеркивает успешность обоих и родителя и ребенка. </w:t>
      </w:r>
      <w:r w:rsidR="00DB5C6A" w:rsidRPr="00670846">
        <w:rPr>
          <w:rFonts w:ascii="Times New Roman" w:hAnsi="Times New Roman" w:cs="Times New Roman"/>
          <w:sz w:val="28"/>
          <w:szCs w:val="28"/>
        </w:rPr>
        <w:t xml:space="preserve">В процессе </w:t>
      </w:r>
      <w:r w:rsidR="00152C89">
        <w:rPr>
          <w:rFonts w:ascii="Times New Roman" w:hAnsi="Times New Roman" w:cs="Times New Roman"/>
          <w:sz w:val="28"/>
          <w:szCs w:val="28"/>
        </w:rPr>
        <w:t xml:space="preserve">педагог и родитель сравнивают ребенка </w:t>
      </w:r>
      <w:r w:rsidR="00DB5C6A" w:rsidRPr="00670846">
        <w:rPr>
          <w:rFonts w:ascii="Times New Roman" w:hAnsi="Times New Roman" w:cs="Times New Roman"/>
          <w:sz w:val="28"/>
          <w:szCs w:val="28"/>
        </w:rPr>
        <w:t xml:space="preserve">только с самим собой, </w:t>
      </w:r>
      <w:r w:rsidR="00152C89">
        <w:rPr>
          <w:rFonts w:ascii="Times New Roman" w:hAnsi="Times New Roman" w:cs="Times New Roman"/>
          <w:sz w:val="28"/>
          <w:szCs w:val="28"/>
        </w:rPr>
        <w:t>ведется</w:t>
      </w:r>
      <w:r w:rsidR="00DB5C6A" w:rsidRPr="00670846">
        <w:rPr>
          <w:rFonts w:ascii="Times New Roman" w:hAnsi="Times New Roman" w:cs="Times New Roman"/>
          <w:sz w:val="28"/>
          <w:szCs w:val="28"/>
        </w:rPr>
        <w:t xml:space="preserve"> дневник достижений. В дальнейшем родитель самостоятельно занимается с ребенком, моделируя ситуацию на занятии</w:t>
      </w:r>
      <w:r w:rsidR="00670846" w:rsidRPr="00670846">
        <w:rPr>
          <w:rFonts w:ascii="Times New Roman" w:hAnsi="Times New Roman" w:cs="Times New Roman"/>
          <w:sz w:val="28"/>
          <w:szCs w:val="28"/>
        </w:rPr>
        <w:t>.</w:t>
      </w:r>
      <w:r w:rsidR="008D72E5" w:rsidRPr="00670846">
        <w:rPr>
          <w:rFonts w:ascii="Times New Roman" w:hAnsi="Times New Roman" w:cs="Times New Roman"/>
          <w:sz w:val="28"/>
          <w:szCs w:val="28"/>
        </w:rPr>
        <w:t xml:space="preserve"> </w:t>
      </w:r>
      <w:r w:rsidR="00673596" w:rsidRPr="00670846">
        <w:rPr>
          <w:rFonts w:ascii="Times New Roman" w:hAnsi="Times New Roman" w:cs="Times New Roman"/>
          <w:sz w:val="28"/>
          <w:szCs w:val="28"/>
        </w:rPr>
        <w:t xml:space="preserve"> </w:t>
      </w:r>
    </w:p>
    <w:p w:rsidR="00DB5C6A" w:rsidRPr="00670846" w:rsidRDefault="00DB5C6A" w:rsidP="00152C89">
      <w:pPr>
        <w:jc w:val="both"/>
        <w:rPr>
          <w:rFonts w:ascii="Times New Roman" w:hAnsi="Times New Roman" w:cs="Times New Roman"/>
          <w:sz w:val="28"/>
          <w:szCs w:val="28"/>
        </w:rPr>
      </w:pPr>
      <w:r w:rsidRPr="00670846">
        <w:rPr>
          <w:rFonts w:ascii="Times New Roman" w:hAnsi="Times New Roman" w:cs="Times New Roman"/>
          <w:sz w:val="28"/>
          <w:szCs w:val="28"/>
        </w:rPr>
        <w:t xml:space="preserve">3. Групповая работа с родителями. Группа формируется после 3 – 10 индивидуальных занятий. </w:t>
      </w:r>
      <w:r w:rsidR="00752391" w:rsidRPr="00670846">
        <w:rPr>
          <w:rFonts w:ascii="Times New Roman" w:hAnsi="Times New Roman" w:cs="Times New Roman"/>
          <w:sz w:val="28"/>
          <w:szCs w:val="28"/>
        </w:rPr>
        <w:t xml:space="preserve">На  групповых занятиях родители обсуждают и получают помощь в решении конкретных проблем детей (поведение дома, в транспорте, трудности с едой, туалетом и т.п.).  </w:t>
      </w:r>
      <w:proofErr w:type="gramStart"/>
      <w:r w:rsidR="00752391" w:rsidRPr="00670846">
        <w:rPr>
          <w:rFonts w:ascii="Times New Roman" w:hAnsi="Times New Roman" w:cs="Times New Roman"/>
          <w:sz w:val="28"/>
          <w:szCs w:val="28"/>
        </w:rPr>
        <w:t>Информирование и обсуждение  по вопросам выбора детского сада, школы, других центров, мест для отдыха, интернет – ресурсов, беседы с приглашенными специалистами (юрист, врач, дефектолог, логопед и т.п.).</w:t>
      </w:r>
      <w:proofErr w:type="gramEnd"/>
      <w:r w:rsidR="00752391" w:rsidRPr="00670846">
        <w:rPr>
          <w:rFonts w:ascii="Times New Roman" w:hAnsi="Times New Roman" w:cs="Times New Roman"/>
          <w:sz w:val="28"/>
          <w:szCs w:val="28"/>
        </w:rPr>
        <w:t xml:space="preserve"> По  запросу родителей проводятся тренинги, психологические упражнения.  И как результат происходит активизация родительских ресурсов, увеличение компетенции, </w:t>
      </w:r>
      <w:r w:rsidR="00752391" w:rsidRPr="00670846">
        <w:rPr>
          <w:rFonts w:ascii="Times New Roman" w:hAnsi="Times New Roman" w:cs="Times New Roman"/>
          <w:sz w:val="28"/>
          <w:szCs w:val="28"/>
        </w:rPr>
        <w:lastRenderedPageBreak/>
        <w:t>переосмысление, принятие своих переживаний и получение эмоциональной поддержки.</w:t>
      </w:r>
    </w:p>
    <w:p w:rsidR="00752391" w:rsidRPr="00670846" w:rsidRDefault="009F28B5" w:rsidP="00152C89">
      <w:pPr>
        <w:jc w:val="both"/>
        <w:rPr>
          <w:rFonts w:ascii="Times New Roman" w:hAnsi="Times New Roman" w:cs="Times New Roman"/>
          <w:sz w:val="28"/>
          <w:szCs w:val="28"/>
        </w:rPr>
      </w:pPr>
      <w:r w:rsidRPr="00670846">
        <w:rPr>
          <w:rFonts w:ascii="Times New Roman" w:hAnsi="Times New Roman" w:cs="Times New Roman"/>
          <w:sz w:val="28"/>
          <w:szCs w:val="28"/>
        </w:rPr>
        <w:t>4. Группа «</w:t>
      </w:r>
      <w:r w:rsidR="00670846">
        <w:rPr>
          <w:rFonts w:ascii="Times New Roman" w:hAnsi="Times New Roman" w:cs="Times New Roman"/>
          <w:sz w:val="28"/>
          <w:szCs w:val="28"/>
        </w:rPr>
        <w:t>Р</w:t>
      </w:r>
      <w:r w:rsidRPr="00670846">
        <w:rPr>
          <w:rFonts w:ascii="Times New Roman" w:hAnsi="Times New Roman" w:cs="Times New Roman"/>
          <w:sz w:val="28"/>
          <w:szCs w:val="28"/>
        </w:rPr>
        <w:t>одители и дети». Подготовка и проведение совместных мероприятий, праздников, постановка спектаклей, отдых  в летних интегрированных лагерях способствует сплочению семьи, избавлению от чувства стыда за своего ребенка. Родитель начинает получать удовольствие от общения со своим ребенком и от жизни в целом.</w:t>
      </w:r>
    </w:p>
    <w:p w:rsidR="00146FD9" w:rsidRDefault="00146FD9" w:rsidP="00146FD9">
      <w:pPr>
        <w:jc w:val="right"/>
        <w:rPr>
          <w:rFonts w:ascii="Times New Roman" w:hAnsi="Times New Roman" w:cs="Times New Roman"/>
          <w:sz w:val="28"/>
          <w:szCs w:val="28"/>
        </w:rPr>
      </w:pPr>
    </w:p>
    <w:p w:rsidR="00146FD9" w:rsidRDefault="00146FD9" w:rsidP="00146FD9">
      <w:pPr>
        <w:jc w:val="right"/>
        <w:rPr>
          <w:rFonts w:ascii="Times New Roman" w:hAnsi="Times New Roman" w:cs="Times New Roman"/>
          <w:sz w:val="28"/>
          <w:szCs w:val="28"/>
        </w:rPr>
      </w:pPr>
    </w:p>
    <w:p w:rsidR="00146FD9" w:rsidRDefault="00146FD9" w:rsidP="00146FD9">
      <w:pPr>
        <w:jc w:val="right"/>
        <w:rPr>
          <w:rFonts w:ascii="Times New Roman" w:hAnsi="Times New Roman" w:cs="Times New Roman"/>
          <w:sz w:val="28"/>
          <w:szCs w:val="28"/>
        </w:rPr>
      </w:pPr>
    </w:p>
    <w:p w:rsidR="005F144F" w:rsidRPr="00146FD9" w:rsidRDefault="005F144F" w:rsidP="00146FD9">
      <w:pPr>
        <w:jc w:val="right"/>
        <w:rPr>
          <w:rFonts w:ascii="Times New Roman" w:hAnsi="Times New Roman" w:cs="Times New Roman"/>
          <w:i/>
          <w:sz w:val="28"/>
          <w:szCs w:val="28"/>
        </w:rPr>
      </w:pPr>
      <w:r w:rsidRPr="00146FD9">
        <w:rPr>
          <w:rFonts w:ascii="Times New Roman" w:hAnsi="Times New Roman" w:cs="Times New Roman"/>
          <w:i/>
          <w:sz w:val="28"/>
          <w:szCs w:val="28"/>
        </w:rPr>
        <w:t xml:space="preserve"> </w:t>
      </w:r>
      <w:r w:rsidR="00146FD9" w:rsidRPr="00146FD9">
        <w:rPr>
          <w:rFonts w:ascii="Times New Roman" w:hAnsi="Times New Roman" w:cs="Times New Roman"/>
          <w:i/>
          <w:sz w:val="28"/>
          <w:szCs w:val="28"/>
        </w:rPr>
        <w:t>Литература.</w:t>
      </w:r>
    </w:p>
    <w:p w:rsidR="00146FD9" w:rsidRDefault="00146FD9" w:rsidP="00146FD9">
      <w:pPr>
        <w:jc w:val="right"/>
        <w:rPr>
          <w:rFonts w:ascii="Times New Roman" w:hAnsi="Times New Roman" w:cs="Times New Roman"/>
          <w:sz w:val="28"/>
          <w:szCs w:val="28"/>
        </w:rPr>
      </w:pPr>
    </w:p>
    <w:p w:rsidR="00146FD9" w:rsidRDefault="00146FD9" w:rsidP="00146FD9">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Pr="00146FD9">
        <w:rPr>
          <w:rFonts w:ascii="Times New Roman" w:hAnsi="Times New Roman" w:cs="Times New Roman"/>
          <w:i/>
          <w:sz w:val="28"/>
          <w:szCs w:val="28"/>
        </w:rPr>
        <w:t>Гюрли</w:t>
      </w:r>
      <w:proofErr w:type="spellEnd"/>
      <w:r w:rsidRPr="00146FD9">
        <w:rPr>
          <w:rFonts w:ascii="Times New Roman" w:hAnsi="Times New Roman" w:cs="Times New Roman"/>
          <w:i/>
          <w:sz w:val="28"/>
          <w:szCs w:val="28"/>
        </w:rPr>
        <w:t xml:space="preserve"> </w:t>
      </w:r>
      <w:proofErr w:type="spellStart"/>
      <w:r w:rsidRPr="00146FD9">
        <w:rPr>
          <w:rFonts w:ascii="Times New Roman" w:hAnsi="Times New Roman" w:cs="Times New Roman"/>
          <w:i/>
          <w:sz w:val="28"/>
          <w:szCs w:val="28"/>
        </w:rPr>
        <w:t>Фюр</w:t>
      </w:r>
      <w:proofErr w:type="spellEnd"/>
      <w:r>
        <w:rPr>
          <w:rFonts w:ascii="Times New Roman" w:hAnsi="Times New Roman" w:cs="Times New Roman"/>
          <w:sz w:val="28"/>
          <w:szCs w:val="28"/>
        </w:rPr>
        <w:t xml:space="preserve"> «Запрещенное горе», Минск, Бел </w:t>
      </w:r>
      <w:proofErr w:type="spellStart"/>
      <w:r>
        <w:rPr>
          <w:rFonts w:ascii="Times New Roman" w:hAnsi="Times New Roman" w:cs="Times New Roman"/>
          <w:sz w:val="28"/>
          <w:szCs w:val="28"/>
        </w:rPr>
        <w:t>АПДИи</w:t>
      </w:r>
      <w:proofErr w:type="spellEnd"/>
      <w:r>
        <w:rPr>
          <w:rFonts w:ascii="Times New Roman" w:hAnsi="Times New Roman" w:cs="Times New Roman"/>
          <w:sz w:val="28"/>
          <w:szCs w:val="28"/>
        </w:rPr>
        <w:t xml:space="preserve"> МИ, 2008.</w:t>
      </w:r>
    </w:p>
    <w:p w:rsidR="00146FD9" w:rsidRDefault="00146FD9" w:rsidP="00146FD9">
      <w:pPr>
        <w:rPr>
          <w:rFonts w:ascii="Times New Roman" w:hAnsi="Times New Roman" w:cs="Times New Roman"/>
          <w:sz w:val="28"/>
          <w:szCs w:val="28"/>
        </w:rPr>
      </w:pPr>
      <w:r>
        <w:rPr>
          <w:rFonts w:ascii="Times New Roman" w:hAnsi="Times New Roman" w:cs="Times New Roman"/>
          <w:sz w:val="28"/>
          <w:szCs w:val="28"/>
        </w:rPr>
        <w:t>2. «Неутомимый наш ковчег», Москва, Центр «</w:t>
      </w:r>
      <w:proofErr w:type="spellStart"/>
      <w:r>
        <w:rPr>
          <w:rFonts w:ascii="Times New Roman" w:hAnsi="Times New Roman" w:cs="Times New Roman"/>
          <w:sz w:val="28"/>
          <w:szCs w:val="28"/>
        </w:rPr>
        <w:t>Нарния</w:t>
      </w:r>
      <w:proofErr w:type="spellEnd"/>
      <w:r>
        <w:rPr>
          <w:rFonts w:ascii="Times New Roman" w:hAnsi="Times New Roman" w:cs="Times New Roman"/>
          <w:sz w:val="28"/>
          <w:szCs w:val="28"/>
        </w:rPr>
        <w:t>», 2007.</w:t>
      </w:r>
    </w:p>
    <w:p w:rsidR="00146FD9" w:rsidRDefault="00146FD9" w:rsidP="00146FD9">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sidRPr="00146FD9">
        <w:rPr>
          <w:rFonts w:ascii="Times New Roman" w:hAnsi="Times New Roman" w:cs="Times New Roman"/>
          <w:i/>
          <w:sz w:val="28"/>
          <w:szCs w:val="28"/>
        </w:rPr>
        <w:t>Богдашова</w:t>
      </w:r>
      <w:proofErr w:type="spellEnd"/>
      <w:r w:rsidRPr="00146FD9">
        <w:rPr>
          <w:rFonts w:ascii="Times New Roman" w:hAnsi="Times New Roman" w:cs="Times New Roman"/>
          <w:i/>
          <w:sz w:val="28"/>
          <w:szCs w:val="28"/>
        </w:rPr>
        <w:t xml:space="preserve"> О.Б</w:t>
      </w:r>
      <w:r>
        <w:rPr>
          <w:rFonts w:ascii="Times New Roman" w:hAnsi="Times New Roman" w:cs="Times New Roman"/>
          <w:sz w:val="28"/>
          <w:szCs w:val="28"/>
        </w:rPr>
        <w:t>. Расстройство аутистического спектра: введение в проблему аутизма. Красноярск, 2012.</w:t>
      </w:r>
    </w:p>
    <w:p w:rsidR="00295684" w:rsidRDefault="00295684" w:rsidP="00146FD9">
      <w:pPr>
        <w:rPr>
          <w:rFonts w:ascii="Times New Roman" w:hAnsi="Times New Roman" w:cs="Times New Roman"/>
          <w:sz w:val="28"/>
          <w:szCs w:val="28"/>
        </w:rPr>
      </w:pPr>
    </w:p>
    <w:p w:rsidR="00295684" w:rsidRDefault="00295684" w:rsidP="00146FD9">
      <w:pPr>
        <w:rPr>
          <w:rFonts w:ascii="Times New Roman" w:hAnsi="Times New Roman" w:cs="Times New Roman"/>
          <w:sz w:val="28"/>
          <w:szCs w:val="28"/>
        </w:rPr>
      </w:pPr>
    </w:p>
    <w:p w:rsidR="00295684" w:rsidRDefault="00295684" w:rsidP="00146FD9">
      <w:pPr>
        <w:rPr>
          <w:rFonts w:ascii="Times New Roman" w:hAnsi="Times New Roman" w:cs="Times New Roman"/>
          <w:sz w:val="28"/>
          <w:szCs w:val="28"/>
        </w:rPr>
      </w:pPr>
    </w:p>
    <w:p w:rsidR="00295684" w:rsidRDefault="00295684" w:rsidP="00146FD9">
      <w:pPr>
        <w:rPr>
          <w:rFonts w:ascii="Times New Roman" w:hAnsi="Times New Roman" w:cs="Times New Roman"/>
          <w:sz w:val="28"/>
          <w:szCs w:val="28"/>
        </w:rPr>
      </w:pPr>
    </w:p>
    <w:p w:rsidR="00295684" w:rsidRDefault="00295684" w:rsidP="00146FD9">
      <w:pPr>
        <w:rPr>
          <w:rFonts w:ascii="Times New Roman" w:hAnsi="Times New Roman" w:cs="Times New Roman"/>
          <w:sz w:val="28"/>
          <w:szCs w:val="28"/>
        </w:rPr>
      </w:pPr>
    </w:p>
    <w:p w:rsidR="00295684" w:rsidRDefault="00295684" w:rsidP="00146FD9">
      <w:pPr>
        <w:rPr>
          <w:rFonts w:ascii="Times New Roman" w:hAnsi="Times New Roman" w:cs="Times New Roman"/>
          <w:sz w:val="28"/>
          <w:szCs w:val="28"/>
        </w:rPr>
      </w:pPr>
    </w:p>
    <w:p w:rsidR="00295684" w:rsidRDefault="00295684" w:rsidP="00146FD9">
      <w:pPr>
        <w:rPr>
          <w:rFonts w:ascii="Times New Roman" w:hAnsi="Times New Roman" w:cs="Times New Roman"/>
          <w:sz w:val="28"/>
          <w:szCs w:val="28"/>
        </w:rPr>
      </w:pPr>
    </w:p>
    <w:p w:rsidR="00295684" w:rsidRDefault="00295684" w:rsidP="00146FD9">
      <w:pPr>
        <w:rPr>
          <w:rFonts w:ascii="Times New Roman" w:hAnsi="Times New Roman" w:cs="Times New Roman"/>
          <w:sz w:val="28"/>
          <w:szCs w:val="28"/>
        </w:rPr>
      </w:pPr>
    </w:p>
    <w:p w:rsidR="00295684" w:rsidRDefault="00295684" w:rsidP="00146FD9">
      <w:pPr>
        <w:rPr>
          <w:rFonts w:ascii="Times New Roman" w:hAnsi="Times New Roman" w:cs="Times New Roman"/>
          <w:sz w:val="28"/>
          <w:szCs w:val="28"/>
        </w:rPr>
      </w:pPr>
    </w:p>
    <w:p w:rsidR="00295684" w:rsidRDefault="00295684" w:rsidP="00146FD9">
      <w:pPr>
        <w:rPr>
          <w:rFonts w:ascii="Times New Roman" w:hAnsi="Times New Roman" w:cs="Times New Roman"/>
          <w:sz w:val="28"/>
          <w:szCs w:val="28"/>
        </w:rPr>
      </w:pPr>
    </w:p>
    <w:p w:rsidR="00295684" w:rsidRDefault="00295684" w:rsidP="00146FD9">
      <w:pPr>
        <w:rPr>
          <w:rFonts w:ascii="Times New Roman" w:hAnsi="Times New Roman" w:cs="Times New Roman"/>
          <w:sz w:val="28"/>
          <w:szCs w:val="28"/>
        </w:rPr>
      </w:pPr>
    </w:p>
    <w:p w:rsidR="00295684" w:rsidRDefault="00295684" w:rsidP="00146FD9">
      <w:pPr>
        <w:rPr>
          <w:rFonts w:ascii="Times New Roman" w:hAnsi="Times New Roman" w:cs="Times New Roman"/>
          <w:sz w:val="28"/>
          <w:szCs w:val="28"/>
        </w:rPr>
      </w:pPr>
      <w:bookmarkStart w:id="0" w:name="_GoBack"/>
      <w:bookmarkEnd w:id="0"/>
    </w:p>
    <w:sectPr w:rsidR="00295684" w:rsidSect="00670846">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035BF4"/>
    <w:rsid w:val="000205A9"/>
    <w:rsid w:val="00035BF4"/>
    <w:rsid w:val="00146FD9"/>
    <w:rsid w:val="00152C89"/>
    <w:rsid w:val="001F1A4D"/>
    <w:rsid w:val="0024457B"/>
    <w:rsid w:val="0027572E"/>
    <w:rsid w:val="00295684"/>
    <w:rsid w:val="00356742"/>
    <w:rsid w:val="0038718B"/>
    <w:rsid w:val="004A6DC9"/>
    <w:rsid w:val="005347F5"/>
    <w:rsid w:val="005763A4"/>
    <w:rsid w:val="00585ABE"/>
    <w:rsid w:val="005F144F"/>
    <w:rsid w:val="00670846"/>
    <w:rsid w:val="00673596"/>
    <w:rsid w:val="006E00C3"/>
    <w:rsid w:val="00752391"/>
    <w:rsid w:val="008021FB"/>
    <w:rsid w:val="008B724B"/>
    <w:rsid w:val="008D72E5"/>
    <w:rsid w:val="008E4D71"/>
    <w:rsid w:val="009155D6"/>
    <w:rsid w:val="009559BE"/>
    <w:rsid w:val="009C781E"/>
    <w:rsid w:val="009E2788"/>
    <w:rsid w:val="009F28B5"/>
    <w:rsid w:val="00A326FA"/>
    <w:rsid w:val="00A571D9"/>
    <w:rsid w:val="00A65DA3"/>
    <w:rsid w:val="00B4007B"/>
    <w:rsid w:val="00C35089"/>
    <w:rsid w:val="00C35C6A"/>
    <w:rsid w:val="00C45DE5"/>
    <w:rsid w:val="00C9715C"/>
    <w:rsid w:val="00CD24D5"/>
    <w:rsid w:val="00CE0CDA"/>
    <w:rsid w:val="00CE1E22"/>
    <w:rsid w:val="00D05613"/>
    <w:rsid w:val="00D325BD"/>
    <w:rsid w:val="00D861EC"/>
    <w:rsid w:val="00DB5C6A"/>
    <w:rsid w:val="00DD099C"/>
    <w:rsid w:val="00E112D1"/>
    <w:rsid w:val="00E3165B"/>
    <w:rsid w:val="00F31C0F"/>
    <w:rsid w:val="00F36CA8"/>
    <w:rsid w:val="00FC3F25"/>
    <w:rsid w:val="00FE6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3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670846"/>
    <w:pPr>
      <w:spacing w:after="0" w:line="240" w:lineRule="auto"/>
    </w:pPr>
  </w:style>
  <w:style w:type="paragraph" w:styleId="a4">
    <w:name w:val="Balloon Text"/>
    <w:basedOn w:val="a"/>
    <w:link w:val="a5"/>
    <w:uiPriority w:val="99"/>
    <w:semiHidden/>
    <w:unhideWhenUsed/>
    <w:rsid w:val="0067084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08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FDB7C-02CB-48AA-A662-12E1212E5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775</Words>
  <Characters>4422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ЦЕНТР</Company>
  <LinksUpToDate>false</LinksUpToDate>
  <CharactersWithSpaces>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Наталья Павловна</cp:lastModifiedBy>
  <cp:revision>21</cp:revision>
  <dcterms:created xsi:type="dcterms:W3CDTF">2017-12-04T02:17:00Z</dcterms:created>
  <dcterms:modified xsi:type="dcterms:W3CDTF">2017-12-28T08:53:00Z</dcterms:modified>
</cp:coreProperties>
</file>